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3" w:rsidRPr="00975733" w:rsidRDefault="00F17A4B" w:rsidP="0097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</w:t>
      </w:r>
      <w:r w:rsidR="00975733" w:rsidRPr="00975733">
        <w:rPr>
          <w:rFonts w:ascii="Times New Roman" w:hAnsi="Times New Roman" w:cs="Times New Roman"/>
          <w:b/>
          <w:sz w:val="28"/>
          <w:szCs w:val="28"/>
        </w:rPr>
        <w:t>на програма заключної конференції:</w:t>
      </w:r>
    </w:p>
    <w:p w:rsidR="00975733" w:rsidRPr="00975733" w:rsidRDefault="00975733">
      <w:pPr>
        <w:rPr>
          <w:rFonts w:ascii="Times New Roman" w:hAnsi="Times New Roman" w:cs="Times New Roman"/>
          <w:sz w:val="28"/>
          <w:szCs w:val="28"/>
        </w:rPr>
      </w:pPr>
      <w:r w:rsidRPr="00975733">
        <w:rPr>
          <w:rFonts w:ascii="Times New Roman" w:hAnsi="Times New Roman" w:cs="Times New Roman"/>
          <w:sz w:val="28"/>
          <w:szCs w:val="28"/>
        </w:rPr>
        <w:t>9.00-10.00 Реєстрація учасників конференції (конференц-зал, центральний корпус)</w:t>
      </w:r>
    </w:p>
    <w:p w:rsidR="00975733" w:rsidRPr="00975733" w:rsidRDefault="00975733" w:rsidP="00975733">
      <w:pPr>
        <w:jc w:val="both"/>
        <w:rPr>
          <w:rFonts w:ascii="Times New Roman" w:hAnsi="Times New Roman" w:cs="Times New Roman"/>
          <w:sz w:val="28"/>
          <w:szCs w:val="28"/>
        </w:rPr>
      </w:pPr>
      <w:r w:rsidRPr="00975733">
        <w:rPr>
          <w:rFonts w:ascii="Times New Roman" w:hAnsi="Times New Roman" w:cs="Times New Roman"/>
          <w:sz w:val="28"/>
          <w:szCs w:val="28"/>
        </w:rPr>
        <w:t xml:space="preserve">10.00-10.15 Відкриття конференції, вітальне слово учасникам конференції Першого проректора Київського національного економічного університету імені Вадима Гетьмана </w:t>
      </w:r>
      <w:proofErr w:type="spellStart"/>
      <w:r w:rsidRPr="00975733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975733">
        <w:rPr>
          <w:rFonts w:ascii="Times New Roman" w:hAnsi="Times New Roman" w:cs="Times New Roman"/>
          <w:sz w:val="28"/>
          <w:szCs w:val="28"/>
        </w:rPr>
        <w:t>., професора Лук</w:t>
      </w:r>
      <w:r w:rsidRPr="0097573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75733">
        <w:rPr>
          <w:rFonts w:ascii="Times New Roman" w:hAnsi="Times New Roman" w:cs="Times New Roman"/>
          <w:sz w:val="28"/>
          <w:szCs w:val="28"/>
        </w:rPr>
        <w:t>яненка</w:t>
      </w:r>
      <w:proofErr w:type="spellEnd"/>
      <w:r w:rsidRPr="00975733">
        <w:rPr>
          <w:rFonts w:ascii="Times New Roman" w:hAnsi="Times New Roman" w:cs="Times New Roman"/>
          <w:sz w:val="28"/>
          <w:szCs w:val="28"/>
        </w:rPr>
        <w:t xml:space="preserve"> Дмитра Григоровича</w:t>
      </w:r>
    </w:p>
    <w:p w:rsidR="00975733" w:rsidRPr="00975733" w:rsidRDefault="00F1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bookmarkStart w:id="0" w:name="_GoBack"/>
      <w:bookmarkEnd w:id="0"/>
      <w:r w:rsidR="00975733" w:rsidRPr="00975733">
        <w:rPr>
          <w:rFonts w:ascii="Times New Roman" w:hAnsi="Times New Roman" w:cs="Times New Roman"/>
          <w:sz w:val="28"/>
          <w:szCs w:val="28"/>
        </w:rPr>
        <w:t xml:space="preserve">-13.00 Робота в секціях </w:t>
      </w:r>
    </w:p>
    <w:p w:rsidR="00975733" w:rsidRPr="00975733" w:rsidRDefault="00975733">
      <w:pPr>
        <w:rPr>
          <w:rFonts w:ascii="Times New Roman" w:hAnsi="Times New Roman" w:cs="Times New Roman"/>
          <w:sz w:val="28"/>
          <w:szCs w:val="28"/>
        </w:rPr>
      </w:pPr>
      <w:r w:rsidRPr="00975733">
        <w:rPr>
          <w:rFonts w:ascii="Times New Roman" w:hAnsi="Times New Roman" w:cs="Times New Roman"/>
          <w:sz w:val="28"/>
          <w:szCs w:val="28"/>
        </w:rPr>
        <w:t>13.00-14.00 Перерва на обід</w:t>
      </w:r>
    </w:p>
    <w:p w:rsidR="00975733" w:rsidRPr="00975733" w:rsidRDefault="00975733">
      <w:pPr>
        <w:rPr>
          <w:rFonts w:ascii="Times New Roman" w:hAnsi="Times New Roman" w:cs="Times New Roman"/>
          <w:sz w:val="28"/>
          <w:szCs w:val="28"/>
        </w:rPr>
      </w:pPr>
      <w:r w:rsidRPr="00975733">
        <w:rPr>
          <w:rFonts w:ascii="Times New Roman" w:hAnsi="Times New Roman" w:cs="Times New Roman"/>
          <w:sz w:val="28"/>
          <w:szCs w:val="28"/>
        </w:rPr>
        <w:t>14.00-17.30 Робота в секціях</w:t>
      </w:r>
    </w:p>
    <w:p w:rsidR="00975733" w:rsidRPr="00975733" w:rsidRDefault="00975733">
      <w:pPr>
        <w:rPr>
          <w:rFonts w:ascii="Times New Roman" w:hAnsi="Times New Roman" w:cs="Times New Roman"/>
          <w:sz w:val="28"/>
          <w:szCs w:val="28"/>
        </w:rPr>
      </w:pPr>
      <w:r w:rsidRPr="00975733">
        <w:rPr>
          <w:rFonts w:ascii="Times New Roman" w:hAnsi="Times New Roman" w:cs="Times New Roman"/>
          <w:sz w:val="28"/>
          <w:szCs w:val="28"/>
        </w:rPr>
        <w:t xml:space="preserve">17.30-18.00 </w:t>
      </w:r>
      <w:r>
        <w:rPr>
          <w:rFonts w:ascii="Times New Roman" w:hAnsi="Times New Roman" w:cs="Times New Roman"/>
          <w:sz w:val="28"/>
          <w:szCs w:val="28"/>
        </w:rPr>
        <w:t>Підведення підсумків та з</w:t>
      </w:r>
      <w:r w:rsidRPr="00975733">
        <w:rPr>
          <w:rFonts w:ascii="Times New Roman" w:hAnsi="Times New Roman" w:cs="Times New Roman"/>
          <w:sz w:val="28"/>
          <w:szCs w:val="28"/>
        </w:rPr>
        <w:t>акриття конференції (конференц-зал)</w:t>
      </w:r>
    </w:p>
    <w:p w:rsidR="00975733" w:rsidRPr="00975733" w:rsidRDefault="00975733">
      <w:pPr>
        <w:rPr>
          <w:rFonts w:ascii="Times New Roman" w:hAnsi="Times New Roman" w:cs="Times New Roman"/>
          <w:sz w:val="28"/>
          <w:szCs w:val="28"/>
        </w:rPr>
      </w:pPr>
    </w:p>
    <w:p w:rsidR="00975733" w:rsidRPr="00975733" w:rsidRDefault="00975733">
      <w:pPr>
        <w:rPr>
          <w:rFonts w:ascii="Times New Roman" w:hAnsi="Times New Roman" w:cs="Times New Roman"/>
          <w:sz w:val="28"/>
          <w:szCs w:val="28"/>
        </w:rPr>
      </w:pPr>
      <w:r w:rsidRPr="00975733">
        <w:rPr>
          <w:rFonts w:ascii="Times New Roman" w:hAnsi="Times New Roman" w:cs="Times New Roman"/>
          <w:sz w:val="28"/>
          <w:szCs w:val="28"/>
        </w:rPr>
        <w:t xml:space="preserve">Запрошення учасникам конференції було розіслано на адреси вказані у анкетах. </w:t>
      </w:r>
    </w:p>
    <w:p w:rsidR="00975733" w:rsidRPr="00975733" w:rsidRDefault="00975733">
      <w:pPr>
        <w:rPr>
          <w:rFonts w:ascii="Times New Roman" w:hAnsi="Times New Roman" w:cs="Times New Roman"/>
          <w:sz w:val="28"/>
          <w:szCs w:val="28"/>
        </w:rPr>
      </w:pPr>
      <w:r w:rsidRPr="00975733">
        <w:rPr>
          <w:rFonts w:ascii="Times New Roman" w:hAnsi="Times New Roman" w:cs="Times New Roman"/>
          <w:sz w:val="28"/>
          <w:szCs w:val="28"/>
        </w:rPr>
        <w:t>З повагою Оргкомітет</w:t>
      </w:r>
    </w:p>
    <w:sectPr w:rsidR="00975733" w:rsidRPr="00975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33"/>
    <w:rsid w:val="00975733"/>
    <w:rsid w:val="00BF22D3"/>
    <w:rsid w:val="00F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2016-03-04T11:21:00Z</dcterms:created>
  <dcterms:modified xsi:type="dcterms:W3CDTF">2016-03-04T12:49:00Z</dcterms:modified>
</cp:coreProperties>
</file>